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40" w:rsidRDefault="008E3940" w:rsidP="0080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940" w:rsidRPr="00801398" w:rsidRDefault="008E3940" w:rsidP="0080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  </w:t>
      </w:r>
    </w:p>
    <w:p w:rsidR="008E3940" w:rsidRPr="00801398" w:rsidRDefault="008E3940" w:rsidP="0080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БАБИНСКОГО</w:t>
      </w:r>
      <w:r w:rsidR="00D521F1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  <w:r w:rsidR="00D521F1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ОБОЯНСКОГО 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t>РАЙОНА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8E3940" w:rsidRPr="00801398" w:rsidRDefault="008E3940" w:rsidP="0080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940" w:rsidRPr="00801398" w:rsidRDefault="00B814E7" w:rsidP="004827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</w:t>
      </w:r>
      <w:r w:rsidR="008E39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мая</w:t>
      </w:r>
      <w:r w:rsidR="008E3940">
        <w:rPr>
          <w:rFonts w:ascii="Times New Roman" w:hAnsi="Times New Roman" w:cs="Times New Roman"/>
          <w:sz w:val="32"/>
          <w:szCs w:val="32"/>
        </w:rPr>
        <w:t xml:space="preserve"> </w:t>
      </w:r>
      <w:r w:rsidR="008E3940" w:rsidRPr="00801398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3</w:t>
      </w:r>
      <w:r w:rsidR="008E3940" w:rsidRPr="0080139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№ </w:t>
      </w:r>
      <w:r w:rsidR="00D776A7">
        <w:rPr>
          <w:rFonts w:ascii="Times New Roman" w:hAnsi="Times New Roman" w:cs="Times New Roman"/>
          <w:sz w:val="32"/>
          <w:szCs w:val="32"/>
        </w:rPr>
        <w:t>38</w:t>
      </w:r>
      <w:r w:rsidR="008E3940" w:rsidRPr="00801398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proofErr w:type="spellStart"/>
      <w:r w:rsidR="008E3940" w:rsidRPr="0080139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8E3940" w:rsidRPr="00801398">
        <w:rPr>
          <w:rFonts w:ascii="Times New Roman" w:hAnsi="Times New Roman" w:cs="Times New Roman"/>
          <w:sz w:val="32"/>
          <w:szCs w:val="32"/>
        </w:rPr>
        <w:t>.</w:t>
      </w:r>
      <w:r w:rsidR="008E394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8E3940">
        <w:rPr>
          <w:rFonts w:ascii="Times New Roman" w:hAnsi="Times New Roman" w:cs="Times New Roman"/>
          <w:sz w:val="32"/>
          <w:szCs w:val="32"/>
        </w:rPr>
        <w:t>ышнее</w:t>
      </w:r>
      <w:proofErr w:type="spellEnd"/>
      <w:r w:rsidR="008E3940">
        <w:rPr>
          <w:rFonts w:ascii="Times New Roman" w:hAnsi="Times New Roman" w:cs="Times New Roman"/>
          <w:sz w:val="32"/>
          <w:szCs w:val="32"/>
        </w:rPr>
        <w:t xml:space="preserve"> Бабино</w:t>
      </w:r>
    </w:p>
    <w:p w:rsidR="008E3940" w:rsidRPr="00801398" w:rsidRDefault="008E3940" w:rsidP="00D713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E3940" w:rsidRPr="00801398" w:rsidRDefault="008E3940" w:rsidP="00801398">
      <w:pPr>
        <w:spacing w:after="0" w:line="240" w:lineRule="auto"/>
        <w:ind w:right="269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Бабинского</w:t>
      </w:r>
      <w:proofErr w:type="spellEnd"/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 се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льсовета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Обоянского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района от 28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.01.2021 №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02 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«Об утверждении Плана мероприятий Администрации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Бабинского</w:t>
      </w:r>
      <w:proofErr w:type="spellEnd"/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 </w:t>
      </w:r>
      <w:proofErr w:type="spellStart"/>
      <w:r w:rsidRPr="00801398">
        <w:rPr>
          <w:rFonts w:ascii="Times New Roman" w:hAnsi="Times New Roman" w:cs="Times New Roman"/>
          <w:b/>
          <w:bCs/>
          <w:sz w:val="32"/>
          <w:szCs w:val="32"/>
        </w:rPr>
        <w:t>Обоянского</w:t>
      </w:r>
      <w:proofErr w:type="spellEnd"/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 района по противодействию </w:t>
      </w:r>
      <w:bookmarkStart w:id="0" w:name="_GoBack"/>
      <w:bookmarkEnd w:id="0"/>
      <w:r w:rsidRPr="00801398">
        <w:rPr>
          <w:rFonts w:ascii="Times New Roman" w:hAnsi="Times New Roman" w:cs="Times New Roman"/>
          <w:b/>
          <w:bCs/>
          <w:sz w:val="32"/>
          <w:szCs w:val="32"/>
        </w:rPr>
        <w:t>коррупции на 2021-2023 годы»</w:t>
      </w:r>
      <w:r w:rsidR="009D6EE0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B814E7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9D6EE0">
        <w:rPr>
          <w:rFonts w:ascii="Times New Roman" w:hAnsi="Times New Roman" w:cs="Times New Roman"/>
          <w:b/>
          <w:bCs/>
          <w:sz w:val="32"/>
          <w:szCs w:val="32"/>
        </w:rPr>
        <w:t>редакции от 23.09.2021 г № 37)</w:t>
      </w:r>
    </w:p>
    <w:p w:rsidR="008E3940" w:rsidRPr="00D71328" w:rsidRDefault="008E3940" w:rsidP="00D71328">
      <w:pPr>
        <w:spacing w:after="0" w:line="240" w:lineRule="auto"/>
        <w:ind w:right="5130"/>
        <w:jc w:val="both"/>
        <w:rPr>
          <w:rFonts w:ascii="Times New Roman" w:hAnsi="Times New Roman" w:cs="Times New Roman"/>
          <w:b/>
          <w:bCs/>
        </w:rPr>
      </w:pPr>
    </w:p>
    <w:p w:rsidR="008E3940" w:rsidRPr="00D71328" w:rsidRDefault="008E3940" w:rsidP="00D71328">
      <w:pPr>
        <w:spacing w:after="0" w:line="240" w:lineRule="auto"/>
        <w:ind w:right="513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E3940" w:rsidRPr="00D71328" w:rsidRDefault="009D6EE0" w:rsidP="0038119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D6EE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№131-ФЗ «Об общих принципах местного самоуправления в Российской Федерации»,  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06.02.2023 г № 12-ФЗ «О внесении изменений в Федеральный закон «Об общих принципах организации публичной власти в</w:t>
      </w:r>
      <w:r w:rsidR="00BA2222">
        <w:rPr>
          <w:rFonts w:ascii="Times New Roman" w:hAnsi="Times New Roman" w:cs="Times New Roman"/>
          <w:sz w:val="28"/>
          <w:szCs w:val="28"/>
        </w:rPr>
        <w:t xml:space="preserve"> субъекте Российской Федерации», в соответствии с</w:t>
      </w:r>
      <w:r w:rsidR="00BA2222" w:rsidRPr="00BA2222">
        <w:t xml:space="preserve"> </w:t>
      </w:r>
      <w:r w:rsidR="00BA2222">
        <w:rPr>
          <w:rFonts w:ascii="Times New Roman" w:hAnsi="Times New Roman" w:cs="Times New Roman"/>
          <w:sz w:val="28"/>
          <w:szCs w:val="28"/>
        </w:rPr>
        <w:t>Федеральным законом от 25.12.2008</w:t>
      </w:r>
      <w:r w:rsidR="00BA2222" w:rsidRPr="00BA2222">
        <w:rPr>
          <w:rFonts w:ascii="Times New Roman" w:hAnsi="Times New Roman" w:cs="Times New Roman"/>
          <w:sz w:val="28"/>
          <w:szCs w:val="28"/>
        </w:rPr>
        <w:t xml:space="preserve"> г № </w:t>
      </w:r>
      <w:r w:rsidR="00BA2222">
        <w:rPr>
          <w:rFonts w:ascii="Times New Roman" w:hAnsi="Times New Roman" w:cs="Times New Roman"/>
          <w:sz w:val="28"/>
          <w:szCs w:val="28"/>
        </w:rPr>
        <w:t>273</w:t>
      </w:r>
      <w:r w:rsidR="00BA2222" w:rsidRPr="00BA2222">
        <w:rPr>
          <w:rFonts w:ascii="Times New Roman" w:hAnsi="Times New Roman" w:cs="Times New Roman"/>
          <w:sz w:val="28"/>
          <w:szCs w:val="28"/>
        </w:rPr>
        <w:t>-ФЗ</w:t>
      </w:r>
      <w:r w:rsidR="00BA2222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 </w:t>
      </w:r>
      <w:r w:rsidR="008E3940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="008E3940">
        <w:rPr>
          <w:rFonts w:ascii="Times New Roman" w:hAnsi="Times New Roman" w:cs="Times New Roman"/>
          <w:sz w:val="28"/>
          <w:szCs w:val="28"/>
          <w:lang w:eastAsia="en-US"/>
        </w:rPr>
        <w:t>Бабинского</w:t>
      </w:r>
      <w:proofErr w:type="spellEnd"/>
      <w:r w:rsidR="008E3940"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сельсовета  </w:t>
      </w:r>
      <w:proofErr w:type="spellStart"/>
      <w:r w:rsidR="008E3940">
        <w:rPr>
          <w:rFonts w:ascii="Times New Roman" w:hAnsi="Times New Roman" w:cs="Times New Roman"/>
          <w:sz w:val="28"/>
          <w:szCs w:val="28"/>
          <w:lang w:eastAsia="en-US"/>
        </w:rPr>
        <w:t>Обоянского</w:t>
      </w:r>
      <w:proofErr w:type="spellEnd"/>
      <w:r w:rsidR="008E3940" w:rsidRPr="00D71328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 w:rsidR="008E3940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8E3940" w:rsidRPr="00D71328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  <w:proofErr w:type="gramEnd"/>
    </w:p>
    <w:p w:rsidR="008E3940" w:rsidRDefault="008E3940" w:rsidP="007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BC">
        <w:rPr>
          <w:rFonts w:ascii="Times New Roman" w:hAnsi="Times New Roman" w:cs="Times New Roman"/>
          <w:sz w:val="28"/>
          <w:szCs w:val="28"/>
        </w:rPr>
        <w:t xml:space="preserve">1.Утвердить прилагаемые изменения, которые вносятся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7E68BC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28.01.2021 № 02</w:t>
      </w:r>
      <w:r w:rsidRPr="007E68BC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7E68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7E68BC">
        <w:rPr>
          <w:rFonts w:ascii="Times New Roman" w:hAnsi="Times New Roman" w:cs="Times New Roman"/>
          <w:sz w:val="28"/>
          <w:szCs w:val="28"/>
        </w:rPr>
        <w:t xml:space="preserve"> района по противодействию коррупции на 2021-2023 годы»</w:t>
      </w:r>
      <w:r w:rsidR="00B814E7">
        <w:rPr>
          <w:rFonts w:ascii="Times New Roman" w:hAnsi="Times New Roman" w:cs="Times New Roman"/>
          <w:sz w:val="28"/>
          <w:szCs w:val="28"/>
        </w:rPr>
        <w:t xml:space="preserve"> (в редакции от 23.09.2021 г № 37) следующие изменения:</w:t>
      </w:r>
    </w:p>
    <w:p w:rsidR="00B814E7" w:rsidRDefault="00B814E7" w:rsidP="007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E7" w:rsidRPr="00B814E7" w:rsidRDefault="00D776A7" w:rsidP="00B8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14E7" w:rsidRPr="00B814E7">
        <w:rPr>
          <w:rFonts w:ascii="Times New Roman" w:hAnsi="Times New Roman" w:cs="Times New Roman"/>
          <w:sz w:val="28"/>
          <w:szCs w:val="28"/>
        </w:rPr>
        <w:t xml:space="preserve"> раздела 1.3 «Меры по совершенствованию государственного управления в целях предупреждения коррупции»:</w:t>
      </w:r>
    </w:p>
    <w:p w:rsidR="00B814E7" w:rsidRPr="00B814E7" w:rsidRDefault="00B814E7" w:rsidP="00B8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E7" w:rsidRPr="00B814E7" w:rsidRDefault="00B814E7" w:rsidP="00B8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4E7">
        <w:rPr>
          <w:rFonts w:ascii="Times New Roman" w:hAnsi="Times New Roman" w:cs="Times New Roman"/>
          <w:sz w:val="28"/>
          <w:szCs w:val="28"/>
        </w:rPr>
        <w:t xml:space="preserve">1) пункт 1.3.2  «Размещение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B814E7">
        <w:rPr>
          <w:rFonts w:ascii="Times New Roman" w:hAnsi="Times New Roman" w:cs="Times New Roman"/>
          <w:sz w:val="28"/>
          <w:szCs w:val="28"/>
        </w:rPr>
        <w:t>Бабинском</w:t>
      </w:r>
      <w:proofErr w:type="spellEnd"/>
      <w:r w:rsidRPr="00B814E7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Pr="00B814E7">
        <w:rPr>
          <w:rFonts w:ascii="Times New Roman" w:hAnsi="Times New Roman" w:cs="Times New Roman"/>
          <w:sz w:val="28"/>
          <w:szCs w:val="28"/>
        </w:rPr>
        <w:t>Обоянско</w:t>
      </w:r>
      <w:r w:rsidR="008C049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814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C0497">
        <w:rPr>
          <w:rFonts w:ascii="Times New Roman" w:hAnsi="Times New Roman" w:cs="Times New Roman"/>
          <w:sz w:val="28"/>
          <w:szCs w:val="28"/>
        </w:rPr>
        <w:t>а</w:t>
      </w:r>
      <w:r w:rsidRPr="00B814E7"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proofErr w:type="spellStart"/>
      <w:r w:rsidRPr="00B814E7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B814E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814E7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B814E7">
        <w:rPr>
          <w:rFonts w:ascii="Times New Roman" w:hAnsi="Times New Roman" w:cs="Times New Roman"/>
          <w:sz w:val="28"/>
          <w:szCs w:val="28"/>
        </w:rPr>
        <w:t xml:space="preserve"> района и членов их семей, а также размещение сведений  о доходах, об имуществе и обязательствах имущественного характера лиц, замещающих должности </w:t>
      </w:r>
      <w:r w:rsidRPr="00B814E7">
        <w:rPr>
          <w:rFonts w:ascii="Times New Roman" w:hAnsi="Times New Roman" w:cs="Times New Roman"/>
          <w:sz w:val="28"/>
          <w:szCs w:val="28"/>
        </w:rPr>
        <w:lastRenderedPageBreak/>
        <w:t>руководителей муниципальных учреждений в информационно – коммуникационной сети «Интернет», по компетенции» - исключить;</w:t>
      </w:r>
      <w:proofErr w:type="gramEnd"/>
    </w:p>
    <w:p w:rsidR="00B814E7" w:rsidRPr="00B814E7" w:rsidRDefault="00B814E7" w:rsidP="00B8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4E7" w:rsidRPr="007E68BC" w:rsidRDefault="00B814E7" w:rsidP="00B81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4E7">
        <w:rPr>
          <w:rFonts w:ascii="Times New Roman" w:hAnsi="Times New Roman" w:cs="Times New Roman"/>
          <w:sz w:val="28"/>
          <w:szCs w:val="28"/>
        </w:rPr>
        <w:t xml:space="preserve">2) пункт 1.3.3 «Анализ сведений о доходах, расходах, об имуществе и обязательствах имущественного характера муниципальных служащих </w:t>
      </w:r>
      <w:proofErr w:type="spellStart"/>
      <w:r w:rsidRPr="00B814E7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B814E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B814E7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B814E7">
        <w:rPr>
          <w:rFonts w:ascii="Times New Roman" w:hAnsi="Times New Roman" w:cs="Times New Roman"/>
          <w:sz w:val="28"/>
          <w:szCs w:val="28"/>
        </w:rPr>
        <w:t xml:space="preserve"> района, а также членов их семей, по компетенции»- исключить.</w:t>
      </w:r>
    </w:p>
    <w:p w:rsidR="008E3940" w:rsidRPr="007E68BC" w:rsidRDefault="008E3940" w:rsidP="007E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BC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 w:rsidRPr="007E68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6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68B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7E68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Белоусову Т.Н.</w:t>
      </w:r>
    </w:p>
    <w:p w:rsidR="008E3940" w:rsidRPr="007E68BC" w:rsidRDefault="008E3940" w:rsidP="007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BC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8E3940" w:rsidRPr="007E68BC" w:rsidRDefault="008E3940" w:rsidP="007E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40" w:rsidRPr="007E68BC" w:rsidRDefault="008E3940" w:rsidP="007E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40" w:rsidRPr="007E68BC" w:rsidRDefault="008E3940" w:rsidP="007E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40" w:rsidRPr="007E68BC" w:rsidRDefault="00AC1345" w:rsidP="007E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14E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E3940" w:rsidRPr="007E6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40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8E3940" w:rsidRPr="007E68B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8E3940" w:rsidRDefault="008E3940" w:rsidP="0038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7E68B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C1345">
        <w:rPr>
          <w:rFonts w:ascii="Times New Roman" w:hAnsi="Times New Roman" w:cs="Times New Roman"/>
          <w:sz w:val="28"/>
          <w:szCs w:val="28"/>
        </w:rPr>
        <w:t>Т</w:t>
      </w:r>
      <w:r w:rsidR="00B814E7">
        <w:rPr>
          <w:rFonts w:ascii="Times New Roman" w:hAnsi="Times New Roman" w:cs="Times New Roman"/>
          <w:sz w:val="28"/>
          <w:szCs w:val="28"/>
        </w:rPr>
        <w:t>.Н.Б</w:t>
      </w:r>
      <w:r w:rsidR="00AC1345">
        <w:rPr>
          <w:rFonts w:ascii="Times New Roman" w:hAnsi="Times New Roman" w:cs="Times New Roman"/>
          <w:sz w:val="28"/>
          <w:szCs w:val="28"/>
        </w:rPr>
        <w:t>елоусова</w:t>
      </w:r>
      <w:proofErr w:type="spellEnd"/>
    </w:p>
    <w:p w:rsidR="008E3940" w:rsidRPr="003866EE" w:rsidRDefault="008E3940" w:rsidP="0038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940" w:rsidRDefault="008E3940" w:rsidP="00D71328">
      <w:pPr>
        <w:spacing w:after="0"/>
        <w:rPr>
          <w:rFonts w:ascii="Times New Roman" w:hAnsi="Times New Roman" w:cs="Times New Roman"/>
          <w:b/>
          <w:bCs/>
        </w:rPr>
      </w:pPr>
    </w:p>
    <w:sectPr w:rsidR="008E3940" w:rsidSect="0038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28"/>
    <w:rsid w:val="00004386"/>
    <w:rsid w:val="00042390"/>
    <w:rsid w:val="001E3327"/>
    <w:rsid w:val="001F37E1"/>
    <w:rsid w:val="00214C3E"/>
    <w:rsid w:val="0026633D"/>
    <w:rsid w:val="002F1635"/>
    <w:rsid w:val="0038119C"/>
    <w:rsid w:val="003866EE"/>
    <w:rsid w:val="004816FB"/>
    <w:rsid w:val="004827B9"/>
    <w:rsid w:val="00514BC5"/>
    <w:rsid w:val="006E1773"/>
    <w:rsid w:val="006F5663"/>
    <w:rsid w:val="00771EC9"/>
    <w:rsid w:val="007B4155"/>
    <w:rsid w:val="007E68BC"/>
    <w:rsid w:val="00801398"/>
    <w:rsid w:val="008201B1"/>
    <w:rsid w:val="00826CE4"/>
    <w:rsid w:val="00837378"/>
    <w:rsid w:val="00867F04"/>
    <w:rsid w:val="008C0497"/>
    <w:rsid w:val="008E3940"/>
    <w:rsid w:val="009D6EE0"/>
    <w:rsid w:val="00A07CF9"/>
    <w:rsid w:val="00AC1345"/>
    <w:rsid w:val="00B814E7"/>
    <w:rsid w:val="00BA2222"/>
    <w:rsid w:val="00BC1C6E"/>
    <w:rsid w:val="00C14B53"/>
    <w:rsid w:val="00C8467C"/>
    <w:rsid w:val="00CA1E14"/>
    <w:rsid w:val="00CA56E0"/>
    <w:rsid w:val="00CD47DB"/>
    <w:rsid w:val="00D04C70"/>
    <w:rsid w:val="00D521F1"/>
    <w:rsid w:val="00D71328"/>
    <w:rsid w:val="00D776A7"/>
    <w:rsid w:val="00E23781"/>
    <w:rsid w:val="00EB5242"/>
    <w:rsid w:val="00EF32AA"/>
    <w:rsid w:val="00F30578"/>
    <w:rsid w:val="00F81B1F"/>
    <w:rsid w:val="00F976C3"/>
    <w:rsid w:val="00FA5C12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8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E68BC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uiPriority w:val="99"/>
    <w:locked/>
    <w:rsid w:val="007E68BC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8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E68BC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uiPriority w:val="99"/>
    <w:locked/>
    <w:rsid w:val="007E68BC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Светлана</dc:creator>
  <cp:lastModifiedBy>User</cp:lastModifiedBy>
  <cp:revision>12</cp:revision>
  <cp:lastPrinted>2023-06-20T09:09:00Z</cp:lastPrinted>
  <dcterms:created xsi:type="dcterms:W3CDTF">2023-06-20T08:19:00Z</dcterms:created>
  <dcterms:modified xsi:type="dcterms:W3CDTF">2023-06-20T09:30:00Z</dcterms:modified>
</cp:coreProperties>
</file>